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245" w:rsidRDefault="00265245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265245" w:rsidRPr="007F0519" w:rsidRDefault="00265245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265245" w:rsidRDefault="00265245">
      <w:pPr>
        <w:pStyle w:val="Subtitle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265245" w:rsidRPr="007F0519" w:rsidRDefault="00265245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265245" w:rsidRPr="00F4290B" w:rsidRDefault="00265245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07.12.2020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445</w:t>
      </w:r>
    </w:p>
    <w:p w:rsidR="00265245" w:rsidRDefault="00265245">
      <w:r>
        <w:rPr>
          <w:rFonts w:ascii="Times New Roman" w:hAnsi="Times New Roman" w:cs="Times New Roman"/>
        </w:rPr>
        <w:t xml:space="preserve"> г. Унеча  Брянской области</w:t>
      </w:r>
    </w:p>
    <w:p w:rsidR="00265245" w:rsidRDefault="00265245">
      <w:pPr>
        <w:sectPr w:rsidR="00265245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265245" w:rsidRPr="008B5049" w:rsidRDefault="00265245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265245" w:rsidRDefault="00265245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265245" w:rsidRDefault="00265245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5245" w:rsidRDefault="00265245" w:rsidP="00A2658F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265245" w:rsidRDefault="00265245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 на  аукционе   в  электронной </w:t>
      </w:r>
    </w:p>
    <w:p w:rsidR="00265245" w:rsidRPr="00A2658F" w:rsidRDefault="00265245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265245" w:rsidRPr="00070BD0" w:rsidRDefault="00265245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65245" w:rsidRDefault="00265245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265245" w:rsidRPr="00A2658F" w:rsidRDefault="00265245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73FF4">
        <w:rPr>
          <w:rFonts w:ascii="Times New Roman" w:hAnsi="Times New Roman" w:cs="Times New Roman"/>
          <w:sz w:val="24"/>
        </w:rPr>
        <w:t xml:space="preserve">В соответствии </w:t>
      </w:r>
      <w:r>
        <w:rPr>
          <w:rFonts w:ascii="Times New Roman" w:hAnsi="Times New Roman" w:cs="Times New Roman"/>
          <w:sz w:val="24"/>
        </w:rPr>
        <w:t xml:space="preserve">с </w:t>
      </w:r>
      <w:r w:rsidRPr="00A73FF4">
        <w:rPr>
          <w:rFonts w:ascii="Times New Roman" w:hAnsi="Times New Roman" w:cs="Times New Roman"/>
          <w:sz w:val="24"/>
        </w:rPr>
        <w:t>Федеральн</w:t>
      </w:r>
      <w:r>
        <w:rPr>
          <w:rFonts w:ascii="Times New Roman" w:hAnsi="Times New Roman" w:cs="Times New Roman"/>
          <w:sz w:val="24"/>
        </w:rPr>
        <w:t>ым</w:t>
      </w:r>
      <w:r w:rsidRPr="00A73FF4">
        <w:rPr>
          <w:rFonts w:ascii="Times New Roman" w:hAnsi="Times New Roman" w:cs="Times New Roman"/>
          <w:sz w:val="24"/>
        </w:rPr>
        <w:t xml:space="preserve"> закон</w:t>
      </w:r>
      <w:r>
        <w:rPr>
          <w:rFonts w:ascii="Times New Roman" w:hAnsi="Times New Roman" w:cs="Times New Roman"/>
          <w:sz w:val="24"/>
        </w:rPr>
        <w:t>ом</w:t>
      </w:r>
      <w:r w:rsidRPr="00A73FF4">
        <w:rPr>
          <w:rFonts w:ascii="Times New Roman" w:hAnsi="Times New Roman" w:cs="Times New Roman"/>
          <w:sz w:val="24"/>
        </w:rPr>
        <w:t xml:space="preserve">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73FF4">
        <w:rPr>
          <w:rFonts w:ascii="Times New Roman" w:hAnsi="Times New Roman" w:cs="Times New Roman"/>
          <w:sz w:val="24"/>
        </w:rPr>
        <w:t>178</w:t>
      </w:r>
      <w:r>
        <w:rPr>
          <w:rFonts w:ascii="Times New Roman" w:hAnsi="Times New Roman" w:cs="Times New Roman"/>
          <w:sz w:val="24"/>
        </w:rPr>
        <w:t>-</w:t>
      </w:r>
      <w:r w:rsidRPr="00A73FF4">
        <w:rPr>
          <w:rFonts w:ascii="Times New Roman" w:hAnsi="Times New Roman" w:cs="Times New Roman"/>
          <w:sz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</w:rPr>
        <w:t xml:space="preserve"> </w:t>
      </w:r>
      <w:r w:rsidRPr="00646CF8">
        <w:rPr>
          <w:rFonts w:ascii="Times New Roman" w:hAnsi="Times New Roman" w:cs="Times New Roman"/>
          <w:sz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</w:rPr>
        <w:t xml:space="preserve">, 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</w:rPr>
        <w:t>постановлением администрации Унечского района от  26.02.2020  №  54 «</w:t>
      </w:r>
      <w:r w:rsidRPr="0050758D">
        <w:rPr>
          <w:rFonts w:ascii="Times New Roman" w:hAnsi="Times New Roman" w:cs="Times New Roman"/>
          <w:sz w:val="24"/>
        </w:rPr>
        <w:t xml:space="preserve">О </w:t>
      </w:r>
      <w:r>
        <w:rPr>
          <w:rFonts w:ascii="Times New Roman" w:hAnsi="Times New Roman" w:cs="Times New Roman"/>
          <w:sz w:val="24"/>
        </w:rPr>
        <w:t xml:space="preserve"> </w:t>
      </w:r>
      <w:r w:rsidRPr="0050758D">
        <w:rPr>
          <w:rFonts w:ascii="Times New Roman" w:hAnsi="Times New Roman" w:cs="Times New Roman"/>
          <w:sz w:val="24"/>
        </w:rPr>
        <w:t xml:space="preserve">создании </w:t>
      </w:r>
      <w:r>
        <w:rPr>
          <w:rFonts w:ascii="Times New Roman" w:hAnsi="Times New Roman" w:cs="Times New Roman"/>
          <w:sz w:val="24"/>
        </w:rPr>
        <w:t xml:space="preserve"> </w:t>
      </w:r>
      <w:r w:rsidRPr="0050758D">
        <w:rPr>
          <w:rFonts w:ascii="Times New Roman" w:hAnsi="Times New Roman" w:cs="Times New Roman"/>
          <w:sz w:val="24"/>
        </w:rPr>
        <w:t xml:space="preserve">комиссии по проведению </w:t>
      </w:r>
      <w:r>
        <w:rPr>
          <w:rFonts w:ascii="Times New Roman" w:hAnsi="Times New Roman" w:cs="Times New Roman"/>
          <w:sz w:val="24"/>
        </w:rPr>
        <w:t xml:space="preserve"> </w:t>
      </w:r>
      <w:r w:rsidRPr="0050758D">
        <w:rPr>
          <w:rFonts w:ascii="Times New Roman" w:hAnsi="Times New Roman" w:cs="Times New Roman"/>
          <w:sz w:val="24"/>
        </w:rPr>
        <w:t xml:space="preserve">торгов </w:t>
      </w:r>
      <w:r>
        <w:rPr>
          <w:rFonts w:ascii="Times New Roman" w:hAnsi="Times New Roman" w:cs="Times New Roman"/>
          <w:sz w:val="24"/>
        </w:rPr>
        <w:t xml:space="preserve"> </w:t>
      </w:r>
      <w:r w:rsidRPr="0050758D">
        <w:rPr>
          <w:rFonts w:ascii="Times New Roman" w:hAnsi="Times New Roman" w:cs="Times New Roman"/>
          <w:sz w:val="24"/>
        </w:rPr>
        <w:t>по продаже муниципального</w:t>
      </w:r>
      <w:r>
        <w:rPr>
          <w:rFonts w:ascii="Times New Roman" w:hAnsi="Times New Roman" w:cs="Times New Roman"/>
          <w:sz w:val="24"/>
        </w:rPr>
        <w:t xml:space="preserve"> и</w:t>
      </w:r>
      <w:r w:rsidRPr="0050758D">
        <w:rPr>
          <w:rFonts w:ascii="Times New Roman" w:hAnsi="Times New Roman" w:cs="Times New Roman"/>
          <w:sz w:val="24"/>
        </w:rPr>
        <w:t>мущества</w:t>
      </w:r>
      <w:r>
        <w:rPr>
          <w:rFonts w:ascii="Times New Roman" w:hAnsi="Times New Roman" w:cs="Times New Roman"/>
          <w:sz w:val="24"/>
        </w:rPr>
        <w:t>»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Pr="00EB5856">
        <w:rPr>
          <w:rFonts w:ascii="Times New Roman" w:hAnsi="Times New Roman"/>
          <w:sz w:val="24"/>
        </w:rPr>
        <w:t>Соглашени</w:t>
      </w:r>
      <w:r>
        <w:rPr>
          <w:rFonts w:ascii="Times New Roman" w:hAnsi="Times New Roman"/>
          <w:sz w:val="24"/>
        </w:rPr>
        <w:t>ем</w:t>
      </w:r>
      <w:r w:rsidRPr="00EB5856">
        <w:rPr>
          <w:rFonts w:ascii="Times New Roman" w:hAnsi="Times New Roman"/>
          <w:sz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/>
          <w:sz w:val="24"/>
        </w:rPr>
        <w:t>му</w:t>
      </w:r>
      <w:r w:rsidRPr="00EB5856">
        <w:rPr>
          <w:rFonts w:ascii="Times New Roman" w:hAnsi="Times New Roman"/>
          <w:sz w:val="24"/>
        </w:rPr>
        <w:t xml:space="preserve"> образовани</w:t>
      </w:r>
      <w:r>
        <w:rPr>
          <w:rFonts w:ascii="Times New Roman" w:hAnsi="Times New Roman"/>
          <w:sz w:val="24"/>
        </w:rPr>
        <w:t>ю</w:t>
      </w:r>
      <w:r w:rsidRPr="00EB5856">
        <w:rPr>
          <w:rFonts w:ascii="Times New Roman" w:hAnsi="Times New Roman"/>
          <w:sz w:val="24"/>
        </w:rPr>
        <w:t xml:space="preserve"> «Унечский муниц</w:t>
      </w:r>
      <w:r>
        <w:rPr>
          <w:rFonts w:ascii="Times New Roman" w:hAnsi="Times New Roman"/>
          <w:sz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поселение»  на 20</w:t>
      </w:r>
      <w:r>
        <w:rPr>
          <w:rFonts w:ascii="Times New Roman" w:hAnsi="Times New Roman" w:cs="Times New Roman"/>
          <w:sz w:val="24"/>
        </w:rPr>
        <w:t>20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</w:rPr>
        <w:t>11</w:t>
      </w:r>
      <w:r w:rsidRPr="00A2658F">
        <w:rPr>
          <w:rFonts w:ascii="Times New Roman" w:hAnsi="Times New Roman" w:cs="Times New Roman"/>
          <w:sz w:val="24"/>
        </w:rPr>
        <w:t>.12.201</w:t>
      </w:r>
      <w:r>
        <w:rPr>
          <w:rFonts w:ascii="Times New Roman" w:hAnsi="Times New Roman" w:cs="Times New Roman"/>
          <w:sz w:val="24"/>
        </w:rPr>
        <w:t>9</w:t>
      </w:r>
      <w:r w:rsidRPr="00A2658F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4-26 (в редакции решения от 13.03.2020 № 4-36)</w:t>
      </w:r>
      <w:r w:rsidRPr="00A2658F">
        <w:rPr>
          <w:rFonts w:ascii="Times New Roman" w:hAnsi="Times New Roman" w:cs="Times New Roman"/>
          <w:sz w:val="24"/>
        </w:rPr>
        <w:t xml:space="preserve">, на основании отчета № </w:t>
      </w:r>
      <w:r>
        <w:rPr>
          <w:rFonts w:ascii="Times New Roman" w:hAnsi="Times New Roman" w:cs="Times New Roman"/>
          <w:sz w:val="24"/>
        </w:rPr>
        <w:t>3253-20</w:t>
      </w:r>
      <w:r w:rsidRPr="00A2658F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079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18</w:t>
      </w:r>
      <w:r w:rsidRPr="00A2658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08</w:t>
      </w:r>
      <w:r w:rsidRPr="00A2658F">
        <w:rPr>
          <w:rFonts w:ascii="Times New Roman" w:hAnsi="Times New Roman" w:cs="Times New Roman"/>
          <w:sz w:val="24"/>
        </w:rPr>
        <w:t>.20</w:t>
      </w:r>
      <w:r>
        <w:rPr>
          <w:rFonts w:ascii="Times New Roman" w:hAnsi="Times New Roman" w:cs="Times New Roman"/>
          <w:sz w:val="24"/>
        </w:rPr>
        <w:t>20</w:t>
      </w:r>
      <w:r w:rsidRPr="00A2658F">
        <w:rPr>
          <w:rFonts w:ascii="Times New Roman" w:hAnsi="Times New Roman" w:cs="Times New Roman"/>
          <w:sz w:val="24"/>
        </w:rPr>
        <w:t xml:space="preserve"> об </w:t>
      </w:r>
      <w:r>
        <w:rPr>
          <w:rFonts w:ascii="Times New Roman" w:hAnsi="Times New Roman" w:cs="Times New Roman"/>
          <w:sz w:val="24"/>
        </w:rPr>
        <w:t>оценке нежилых встроенных помещений, расположенных в здании по адресу:</w:t>
      </w:r>
      <w:r w:rsidRPr="00A2658F">
        <w:rPr>
          <w:rFonts w:ascii="Times New Roman" w:hAnsi="Times New Roman" w:cs="Times New Roman"/>
          <w:sz w:val="24"/>
        </w:rPr>
        <w:t xml:space="preserve"> г. Унеча,</w:t>
      </w:r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ул. </w:t>
      </w:r>
      <w:r>
        <w:rPr>
          <w:rFonts w:ascii="Times New Roman" w:hAnsi="Times New Roman" w:cs="Times New Roman"/>
          <w:sz w:val="24"/>
        </w:rPr>
        <w:t>Октябрьская</w:t>
      </w:r>
      <w:r w:rsidRPr="00A2658F">
        <w:rPr>
          <w:rFonts w:ascii="Times New Roman" w:hAnsi="Times New Roman" w:cs="Times New Roman"/>
          <w:sz w:val="24"/>
        </w:rPr>
        <w:t xml:space="preserve">, д. </w:t>
      </w:r>
      <w:r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выполненного независимым оценщиком ИП Гореловым В.В.,</w:t>
      </w:r>
    </w:p>
    <w:p w:rsidR="00265245" w:rsidRDefault="00265245" w:rsidP="001A4A89">
      <w:pPr>
        <w:ind w:firstLine="708"/>
        <w:rPr>
          <w:rFonts w:ascii="Times New Roman" w:hAnsi="Times New Roman" w:cs="Times New Roman"/>
          <w:sz w:val="24"/>
        </w:rPr>
      </w:pPr>
    </w:p>
    <w:p w:rsidR="00265245" w:rsidRDefault="00265245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265245" w:rsidRPr="00A2658F" w:rsidRDefault="00265245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иватизировать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394735">
        <w:rPr>
          <w:rFonts w:ascii="Times New Roman" w:hAnsi="Times New Roman" w:cs="Times New Roman"/>
          <w:sz w:val="24"/>
        </w:rPr>
        <w:t xml:space="preserve">находящееся в </w:t>
      </w:r>
      <w:r>
        <w:rPr>
          <w:rFonts w:ascii="Times New Roman" w:hAnsi="Times New Roman" w:cs="Times New Roman"/>
          <w:sz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</w:rPr>
        <w:t xml:space="preserve">» муниципальное имущество, указанное в приложении  </w:t>
      </w:r>
      <w:r>
        <w:rPr>
          <w:rFonts w:ascii="Times New Roman" w:hAnsi="Times New Roman" w:cs="Times New Roman"/>
          <w:sz w:val="24"/>
        </w:rPr>
        <w:t xml:space="preserve">№ 1 </w:t>
      </w:r>
      <w:r w:rsidRPr="00394735">
        <w:rPr>
          <w:rFonts w:ascii="Times New Roman" w:hAnsi="Times New Roman" w:cs="Times New Roman"/>
          <w:sz w:val="24"/>
        </w:rPr>
        <w:t>к настоящему постановлению, путем продажи на аукционе в электронной форме.</w:t>
      </w:r>
    </w:p>
    <w:p w:rsidR="00265245" w:rsidRPr="00A2658F" w:rsidRDefault="00265245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</w:rPr>
        <w:t>условия приватизации муниципального имущества на аукционе</w:t>
      </w:r>
      <w:r>
        <w:rPr>
          <w:rFonts w:ascii="Times New Roman" w:hAnsi="Times New Roman" w:cs="Times New Roman"/>
          <w:sz w:val="24"/>
        </w:rPr>
        <w:t xml:space="preserve">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</w:rPr>
        <w:t>.</w:t>
      </w:r>
    </w:p>
    <w:p w:rsidR="00265245" w:rsidRDefault="00265245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</w:rPr>
        <w:t xml:space="preserve"> Унечского района</w:t>
      </w:r>
      <w:r>
        <w:rPr>
          <w:rFonts w:ascii="Times New Roman" w:hAnsi="Times New Roman" w:cs="Times New Roman"/>
          <w:sz w:val="24"/>
        </w:rPr>
        <w:t>:</w:t>
      </w:r>
    </w:p>
    <w:p w:rsidR="00265245" w:rsidRDefault="00265245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3.1. подготовить информационное сообщение о проведении аукциона по продаже муниципального имущества, </w:t>
      </w:r>
      <w:r w:rsidRPr="00B60B62">
        <w:rPr>
          <w:rFonts w:ascii="Times New Roman" w:hAnsi="Times New Roman" w:cs="Times New Roman"/>
          <w:sz w:val="24"/>
        </w:rPr>
        <w:t>указанного в приложении №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1 к данному постановлению</w:t>
      </w:r>
      <w:r>
        <w:rPr>
          <w:rFonts w:ascii="Times New Roman" w:hAnsi="Times New Roman" w:cs="Times New Roman"/>
          <w:sz w:val="24"/>
        </w:rPr>
        <w:t xml:space="preserve">, в электронной форме; </w:t>
      </w:r>
    </w:p>
    <w:p w:rsidR="00265245" w:rsidRDefault="00265245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3.2. разместить информационное сообщение о проведении  аукциона  в электронной форме на </w:t>
      </w:r>
      <w:r w:rsidRPr="00B60B62">
        <w:rPr>
          <w:rFonts w:ascii="Times New Roman" w:hAnsi="Times New Roman" w:cs="Times New Roman"/>
          <w:sz w:val="24"/>
        </w:rPr>
        <w:t xml:space="preserve">официальном  сайте  администрации Унечского  района в  сети  «Интернет»  </w:t>
      </w:r>
      <w:hyperlink r:id="rId5" w:history="1">
        <w:r w:rsidRPr="00EE7277">
          <w:rPr>
            <w:rStyle w:val="Hyperlink"/>
            <w:rFonts w:ascii="Times New Roman" w:hAnsi="Times New Roman"/>
            <w:color w:val="auto"/>
            <w:sz w:val="24"/>
            <w:lang w:val="en-US"/>
          </w:rPr>
          <w:t>www</w:t>
        </w:r>
        <w:r w:rsidRPr="00EE7277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EE7277">
          <w:rPr>
            <w:rStyle w:val="Hyperlink"/>
            <w:rFonts w:ascii="Times New Roman" w:hAnsi="Times New Roman"/>
            <w:color w:val="auto"/>
            <w:sz w:val="24"/>
            <w:lang w:val="en-US"/>
          </w:rPr>
          <w:t>unradm</w:t>
        </w:r>
        <w:r w:rsidRPr="00EE7277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EE7277">
          <w:rPr>
            <w:rStyle w:val="Hyperlink"/>
            <w:rFonts w:ascii="Times New Roman" w:hAnsi="Times New Roman"/>
            <w:color w:val="auto"/>
            <w:sz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</w:rPr>
        <w:t xml:space="preserve">, на  сайте  оператора  электронной  площадки: </w:t>
      </w:r>
      <w:hyperlink r:id="rId6" w:history="1">
        <w:r w:rsidRPr="00CC5EC0">
          <w:rPr>
            <w:rStyle w:val="Hyperlink"/>
            <w:rFonts w:ascii="Times New Roman" w:hAnsi="Times New Roman"/>
            <w:color w:val="auto"/>
            <w:sz w:val="24"/>
            <w:lang w:val="en-US"/>
          </w:rPr>
          <w:t>www</w:t>
        </w:r>
        <w:r w:rsidRPr="00CC5EC0">
          <w:rPr>
            <w:rStyle w:val="Hyperlink"/>
            <w:rFonts w:ascii="Times New Roman" w:hAnsi="Times New Roman"/>
            <w:color w:val="auto"/>
            <w:sz w:val="24"/>
          </w:rPr>
          <w:t>.</w:t>
        </w:r>
        <w:hyperlink r:id="rId7" w:tgtFrame="_blank" w:history="1">
          <w:r w:rsidRPr="00CC5EC0">
            <w:rPr>
              <w:rStyle w:val="Hyperlink"/>
              <w:rFonts w:ascii="Times New Roman" w:hAnsi="Times New Roman"/>
              <w:color w:val="auto"/>
              <w:sz w:val="24"/>
            </w:rPr>
            <w:t>178fz.roseltorg.ru</w:t>
          </w:r>
        </w:hyperlink>
      </w:hyperlink>
      <w:r w:rsidRPr="00EE727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</w:rPr>
        <w:t xml:space="preserve">официальном  сайте  Российской   Федерации  в сети «Интернет» для размещения  информации о проведении торгов </w:t>
      </w:r>
      <w:hyperlink r:id="rId8" w:history="1">
        <w:r w:rsidRPr="00EE7277">
          <w:rPr>
            <w:rStyle w:val="Hyperlink"/>
            <w:rFonts w:ascii="Times New Roman" w:hAnsi="Times New Roman"/>
            <w:color w:val="auto"/>
            <w:sz w:val="24"/>
            <w:lang w:val="en-US"/>
          </w:rPr>
          <w:t>www</w:t>
        </w:r>
        <w:r w:rsidRPr="00EE7277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EE7277">
          <w:rPr>
            <w:rStyle w:val="Hyperlink"/>
            <w:rFonts w:ascii="Times New Roman" w:hAnsi="Times New Roman"/>
            <w:color w:val="auto"/>
            <w:sz w:val="24"/>
            <w:lang w:val="en-US"/>
          </w:rPr>
          <w:t>torgi</w:t>
        </w:r>
        <w:r w:rsidRPr="00EE7277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EE7277">
          <w:rPr>
            <w:rStyle w:val="Hyperlink"/>
            <w:rFonts w:ascii="Times New Roman" w:hAnsi="Times New Roman"/>
            <w:color w:val="auto"/>
            <w:sz w:val="24"/>
            <w:lang w:val="en-US"/>
          </w:rPr>
          <w:t>gov</w:t>
        </w:r>
        <w:r w:rsidRPr="00EE7277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EE7277">
          <w:rPr>
            <w:rStyle w:val="Hyperlink"/>
            <w:rFonts w:ascii="Times New Roman" w:hAnsi="Times New Roman"/>
            <w:color w:val="auto"/>
            <w:sz w:val="24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</w:rPr>
        <w:t>;</w:t>
      </w:r>
    </w:p>
    <w:p w:rsidR="00265245" w:rsidRDefault="00265245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3.3. </w:t>
      </w:r>
      <w:r>
        <w:rPr>
          <w:rFonts w:ascii="Times New Roman" w:hAnsi="Times New Roman" w:cs="Times New Roman"/>
          <w:sz w:val="24"/>
        </w:rPr>
        <w:tab/>
      </w:r>
      <w:r w:rsidRPr="00190DCA">
        <w:rPr>
          <w:rFonts w:ascii="Times New Roman" w:hAnsi="Times New Roman" w:cs="Times New Roman"/>
          <w:sz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</w:rPr>
        <w:t>в течение</w:t>
      </w:r>
      <w:r w:rsidRPr="00190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10</w:t>
      </w:r>
      <w:r w:rsidRPr="00190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рабочих </w:t>
      </w:r>
      <w:r w:rsidRPr="00190DCA">
        <w:rPr>
          <w:rFonts w:ascii="Times New Roman" w:hAnsi="Times New Roman" w:cs="Times New Roman"/>
          <w:sz w:val="24"/>
        </w:rPr>
        <w:t>дней со дня подписания договора;</w:t>
      </w:r>
    </w:p>
    <w:p w:rsidR="00265245" w:rsidRDefault="00265245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3.4. обеспечить оформление перехода к покупателю права собственности на имущество</w:t>
      </w:r>
      <w:r w:rsidRPr="00A2658F">
        <w:rPr>
          <w:rFonts w:ascii="Times New Roman" w:hAnsi="Times New Roman" w:cs="Times New Roman"/>
          <w:sz w:val="24"/>
        </w:rPr>
        <w:t>.</w:t>
      </w:r>
    </w:p>
    <w:p w:rsidR="00265245" w:rsidRDefault="00265245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265245" w:rsidRDefault="00265245" w:rsidP="00BE590E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</w:rPr>
        <w:t xml:space="preserve">Настоящее постановление опубликовать в муниципальном печатном средстве массовой </w:t>
      </w:r>
    </w:p>
    <w:p w:rsidR="00265245" w:rsidRDefault="00265245" w:rsidP="007B605B">
      <w:pPr>
        <w:tabs>
          <w:tab w:val="left" w:pos="1197"/>
        </w:tabs>
        <w:spacing w:line="240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информации «Унечский муниципальный вестник»</w:t>
      </w:r>
      <w:r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 xml:space="preserve">разместить  на   официальном  сайте </w:t>
      </w:r>
    </w:p>
    <w:p w:rsidR="00265245" w:rsidRDefault="00265245" w:rsidP="007B605B">
      <w:pPr>
        <w:tabs>
          <w:tab w:val="left" w:pos="1197"/>
        </w:tabs>
        <w:spacing w:line="240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 w:rsidRPr="00B60B62">
        <w:rPr>
          <w:rFonts w:ascii="Times New Roman" w:hAnsi="Times New Roman" w:cs="Times New Roman"/>
          <w:sz w:val="24"/>
        </w:rPr>
        <w:t xml:space="preserve">администрации Унечского  района в  сети  «Интернет»   </w:t>
      </w:r>
      <w:hyperlink r:id="rId9" w:history="1">
        <w:r w:rsidRPr="007B605B">
          <w:rPr>
            <w:rStyle w:val="Hyperlink"/>
            <w:rFonts w:ascii="Times New Roman" w:hAnsi="Times New Roman"/>
            <w:color w:val="auto"/>
            <w:sz w:val="24"/>
            <w:lang w:val="en-US"/>
          </w:rPr>
          <w:t>www</w:t>
        </w:r>
        <w:r w:rsidRPr="007B605B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7B605B">
          <w:rPr>
            <w:rStyle w:val="Hyperlink"/>
            <w:rFonts w:ascii="Times New Roman" w:hAnsi="Times New Roman"/>
            <w:color w:val="auto"/>
            <w:sz w:val="24"/>
            <w:lang w:val="en-US"/>
          </w:rPr>
          <w:t>unradm</w:t>
        </w:r>
        <w:r w:rsidRPr="007B605B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7B605B">
          <w:rPr>
            <w:rStyle w:val="Hyperlink"/>
            <w:rFonts w:ascii="Times New Roman" w:hAnsi="Times New Roman"/>
            <w:color w:val="auto"/>
            <w:sz w:val="24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</w:rPr>
        <w:t xml:space="preserve">,  на  </w:t>
      </w:r>
      <w:r>
        <w:rPr>
          <w:rFonts w:ascii="Times New Roman" w:hAnsi="Times New Roman" w:cs="Times New Roman"/>
          <w:sz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</w:rPr>
        <w:t>сайте</w:t>
      </w:r>
    </w:p>
    <w:p w:rsidR="00265245" w:rsidRDefault="00265245" w:rsidP="007B605B">
      <w:pPr>
        <w:tabs>
          <w:tab w:val="left" w:pos="1197"/>
        </w:tabs>
        <w:spacing w:line="240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 w:rsidRPr="00B60B62">
        <w:rPr>
          <w:rFonts w:ascii="Times New Roman" w:hAnsi="Times New Roman" w:cs="Times New Roman"/>
          <w:sz w:val="24"/>
        </w:rPr>
        <w:t>Российской   Федерации  в сети «Интернет» для размещения  информации о проведении  торгов</w:t>
      </w:r>
    </w:p>
    <w:p w:rsidR="00265245" w:rsidRPr="00A2658F" w:rsidRDefault="00265245" w:rsidP="007B605B">
      <w:pPr>
        <w:tabs>
          <w:tab w:val="left" w:pos="1197"/>
        </w:tabs>
        <w:spacing w:line="240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hyperlink r:id="rId10" w:history="1">
        <w:r w:rsidRPr="007B605B">
          <w:rPr>
            <w:rStyle w:val="Hyperlink"/>
            <w:rFonts w:ascii="Times New Roman" w:hAnsi="Times New Roman"/>
            <w:color w:val="auto"/>
            <w:sz w:val="24"/>
            <w:lang w:val="en-US"/>
          </w:rPr>
          <w:t>www</w:t>
        </w:r>
        <w:r w:rsidRPr="007B605B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7B605B">
          <w:rPr>
            <w:rStyle w:val="Hyperlink"/>
            <w:rFonts w:ascii="Times New Roman" w:hAnsi="Times New Roman"/>
            <w:color w:val="auto"/>
            <w:sz w:val="24"/>
            <w:lang w:val="en-US"/>
          </w:rPr>
          <w:t>torgi</w:t>
        </w:r>
        <w:r w:rsidRPr="007B605B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7B605B">
          <w:rPr>
            <w:rStyle w:val="Hyperlink"/>
            <w:rFonts w:ascii="Times New Roman" w:hAnsi="Times New Roman"/>
            <w:color w:val="auto"/>
            <w:sz w:val="24"/>
            <w:lang w:val="en-US"/>
          </w:rPr>
          <w:t>gov</w:t>
        </w:r>
        <w:r w:rsidRPr="007B605B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7B605B">
          <w:rPr>
            <w:rStyle w:val="Hyperlink"/>
            <w:rFonts w:ascii="Times New Roman" w:hAnsi="Times New Roman"/>
            <w:color w:val="auto"/>
            <w:sz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</w:rPr>
        <w:t xml:space="preserve">, на  сайте оператора  электронной  площадки  </w:t>
      </w:r>
      <w:hyperlink r:id="rId11" w:history="1">
        <w:r w:rsidRPr="00CC5EC0">
          <w:rPr>
            <w:rStyle w:val="Hyperlink"/>
            <w:rFonts w:ascii="Times New Roman" w:hAnsi="Times New Roman"/>
            <w:color w:val="auto"/>
            <w:sz w:val="24"/>
            <w:lang w:val="en-US"/>
          </w:rPr>
          <w:t>www</w:t>
        </w:r>
        <w:r w:rsidRPr="00CC5EC0">
          <w:rPr>
            <w:rStyle w:val="Hyperlink"/>
            <w:rFonts w:ascii="Times New Roman" w:hAnsi="Times New Roman"/>
            <w:color w:val="auto"/>
            <w:sz w:val="24"/>
          </w:rPr>
          <w:t>.</w:t>
        </w:r>
        <w:hyperlink r:id="rId12" w:tgtFrame="_blank" w:history="1">
          <w:r w:rsidRPr="00CC5EC0">
            <w:rPr>
              <w:rStyle w:val="Hyperlink"/>
              <w:rFonts w:ascii="Times New Roman" w:hAnsi="Times New Roman"/>
              <w:color w:val="auto"/>
              <w:sz w:val="24"/>
            </w:rPr>
            <w:t>178fz.roseltorg.ru</w:t>
          </w:r>
        </w:hyperlink>
      </w:hyperlink>
      <w:r w:rsidRPr="007B605B">
        <w:rPr>
          <w:rFonts w:ascii="Times New Roman" w:hAnsi="Times New Roman" w:cs="Times New Roman"/>
          <w:sz w:val="24"/>
        </w:rPr>
        <w:t>.</w:t>
      </w:r>
    </w:p>
    <w:p w:rsidR="00265245" w:rsidRPr="00A2658F" w:rsidRDefault="00265245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B60B62">
        <w:rPr>
          <w:rFonts w:ascii="Times New Roman" w:hAnsi="Times New Roman" w:cs="Times New Roman"/>
          <w:sz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</w:rPr>
        <w:t>о дня его</w:t>
      </w:r>
      <w:r w:rsidRPr="00B60B62">
        <w:rPr>
          <w:rFonts w:ascii="Times New Roman" w:hAnsi="Times New Roman" w:cs="Times New Roman"/>
          <w:sz w:val="24"/>
        </w:rPr>
        <w:t xml:space="preserve"> официального опубликования.</w:t>
      </w:r>
    </w:p>
    <w:p w:rsidR="00265245" w:rsidRDefault="00265245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265245" w:rsidRPr="00A2658F" w:rsidRDefault="00265245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И.М. Волкович.</w:t>
      </w:r>
    </w:p>
    <w:tbl>
      <w:tblPr>
        <w:tblW w:w="5041" w:type="pct"/>
        <w:tblLook w:val="01E0"/>
      </w:tblPr>
      <w:tblGrid>
        <w:gridCol w:w="7835"/>
        <w:gridCol w:w="2671"/>
      </w:tblGrid>
      <w:tr w:rsidR="00265245" w:rsidRPr="00A2658F" w:rsidTr="00F37C3F">
        <w:tc>
          <w:tcPr>
            <w:tcW w:w="3729" w:type="pct"/>
          </w:tcPr>
          <w:p w:rsidR="00265245" w:rsidRPr="00A2658F" w:rsidRDefault="00265245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45" w:rsidRDefault="00265245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45" w:rsidRPr="00A2658F" w:rsidRDefault="00265245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265245" w:rsidRPr="00A2658F" w:rsidRDefault="00265245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45" w:rsidRDefault="00265245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45" w:rsidRPr="00A2658F" w:rsidRDefault="00265245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</w:tbl>
    <w:p w:rsidR="00265245" w:rsidRDefault="00265245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265245" w:rsidRDefault="00265245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265245" w:rsidRDefault="00265245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265245" w:rsidRDefault="00265245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265245" w:rsidRDefault="00265245">
      <w:pPr>
        <w:spacing w:line="240" w:lineRule="auto"/>
      </w:pPr>
      <w:r>
        <w:br w:type="page"/>
      </w:r>
    </w:p>
    <w:p w:rsidR="00265245" w:rsidRPr="005724B2" w:rsidRDefault="00265245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1</w:t>
      </w:r>
    </w:p>
    <w:p w:rsidR="00265245" w:rsidRPr="005724B2" w:rsidRDefault="00265245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265245" w:rsidRPr="005724B2" w:rsidRDefault="00265245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07.12.2020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 xml:space="preserve"> 445</w:t>
      </w:r>
    </w:p>
    <w:p w:rsidR="00265245" w:rsidRDefault="00265245" w:rsidP="001A4A89"/>
    <w:p w:rsidR="00265245" w:rsidRDefault="00265245" w:rsidP="001A4A89"/>
    <w:p w:rsidR="00265245" w:rsidRDefault="00265245" w:rsidP="001A4A89"/>
    <w:p w:rsidR="00265245" w:rsidRPr="004434E8" w:rsidRDefault="00265245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265245" w:rsidRPr="003D6C55" w:rsidRDefault="00265245" w:rsidP="002B36B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265245" w:rsidRDefault="00265245" w:rsidP="001A4A89"/>
    <w:p w:rsidR="00265245" w:rsidRDefault="00265245" w:rsidP="001A4A89"/>
    <w:tbl>
      <w:tblPr>
        <w:tblW w:w="96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223"/>
      </w:tblGrid>
      <w:tr w:rsidR="00265245" w:rsidRPr="00487994" w:rsidTr="00645FB0">
        <w:tc>
          <w:tcPr>
            <w:tcW w:w="542" w:type="dxa"/>
            <w:vAlign w:val="center"/>
          </w:tcPr>
          <w:p w:rsidR="00265245" w:rsidRPr="004434E8" w:rsidRDefault="00265245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265245" w:rsidRPr="004434E8" w:rsidRDefault="00265245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265245" w:rsidRPr="004434E8" w:rsidRDefault="00265245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223" w:type="dxa"/>
            <w:vAlign w:val="center"/>
          </w:tcPr>
          <w:p w:rsidR="00265245" w:rsidRPr="004434E8" w:rsidRDefault="00265245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265245" w:rsidRPr="004434E8" w:rsidRDefault="00265245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265245" w:rsidRPr="00487994" w:rsidTr="00645FB0">
        <w:trPr>
          <w:trHeight w:val="1380"/>
        </w:trPr>
        <w:tc>
          <w:tcPr>
            <w:tcW w:w="542" w:type="dxa"/>
          </w:tcPr>
          <w:p w:rsidR="00265245" w:rsidRPr="00954830" w:rsidRDefault="00265245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840" w:type="dxa"/>
          </w:tcPr>
          <w:p w:rsidR="00265245" w:rsidRPr="00954830" w:rsidRDefault="00265245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Нежилое помещение, </w:t>
            </w:r>
          </w:p>
          <w:p w:rsidR="00265245" w:rsidRDefault="00265245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>, этаж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1, площадь </w:t>
            </w:r>
            <w:r>
              <w:rPr>
                <w:rFonts w:ascii="Times New Roman" w:hAnsi="Times New Roman" w:cs="Times New Roman"/>
                <w:sz w:val="24"/>
              </w:rPr>
              <w:t>21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265245" w:rsidRPr="00954830" w:rsidRDefault="00265245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</w:rPr>
              <w:t>160201:295</w:t>
            </w:r>
          </w:p>
        </w:tc>
        <w:tc>
          <w:tcPr>
            <w:tcW w:w="2223" w:type="dxa"/>
            <w:vAlign w:val="center"/>
          </w:tcPr>
          <w:p w:rsidR="00265245" w:rsidRPr="00954830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265245" w:rsidRPr="00954830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:rsidR="00265245" w:rsidRPr="00954830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</w:p>
          <w:p w:rsidR="00265245" w:rsidRPr="00954830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ул. Октябрьская,</w:t>
            </w:r>
          </w:p>
          <w:p w:rsidR="00265245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д. 3, пом. 1</w:t>
            </w:r>
          </w:p>
          <w:p w:rsidR="00265245" w:rsidRPr="00954830" w:rsidRDefault="00265245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265245" w:rsidRPr="00487994" w:rsidTr="00645FB0">
        <w:trPr>
          <w:trHeight w:val="1380"/>
        </w:trPr>
        <w:tc>
          <w:tcPr>
            <w:tcW w:w="542" w:type="dxa"/>
          </w:tcPr>
          <w:p w:rsidR="00265245" w:rsidRPr="00954830" w:rsidRDefault="00265245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840" w:type="dxa"/>
          </w:tcPr>
          <w:p w:rsidR="00265245" w:rsidRDefault="00265245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265245" w:rsidRDefault="00265245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 помещение, этаж № 1, площадь 21,8 кв.м.,</w:t>
            </w:r>
          </w:p>
          <w:p w:rsidR="00265245" w:rsidRPr="00954830" w:rsidRDefault="00265245" w:rsidP="007F7A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32:27:0160201:297</w:t>
            </w:r>
          </w:p>
        </w:tc>
        <w:tc>
          <w:tcPr>
            <w:tcW w:w="2223" w:type="dxa"/>
            <w:vAlign w:val="center"/>
          </w:tcPr>
          <w:p w:rsidR="00265245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:rsidR="00265245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265245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</w:p>
          <w:p w:rsidR="00265245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3, пом. 3</w:t>
            </w:r>
          </w:p>
          <w:p w:rsidR="00265245" w:rsidRPr="00954830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65245" w:rsidRPr="00487994" w:rsidTr="00645FB0">
        <w:trPr>
          <w:trHeight w:val="1380"/>
        </w:trPr>
        <w:tc>
          <w:tcPr>
            <w:tcW w:w="542" w:type="dxa"/>
          </w:tcPr>
          <w:p w:rsidR="00265245" w:rsidRDefault="00265245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840" w:type="dxa"/>
          </w:tcPr>
          <w:p w:rsidR="00265245" w:rsidRDefault="00265245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265245" w:rsidRDefault="00265245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 помещение, этаж № 2, площадь 19,8 кв.м.,</w:t>
            </w:r>
          </w:p>
          <w:p w:rsidR="00265245" w:rsidRDefault="00265245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32:27:0160201:316</w:t>
            </w:r>
          </w:p>
        </w:tc>
        <w:tc>
          <w:tcPr>
            <w:tcW w:w="2223" w:type="dxa"/>
            <w:vAlign w:val="center"/>
          </w:tcPr>
          <w:p w:rsidR="00265245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:rsidR="00265245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265245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</w:p>
          <w:p w:rsidR="00265245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3, пом. 7</w:t>
            </w:r>
          </w:p>
          <w:p w:rsidR="00265245" w:rsidRDefault="0026524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65245" w:rsidRDefault="00265245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65245" w:rsidRDefault="00265245" w:rsidP="001A4A89"/>
    <w:p w:rsidR="00265245" w:rsidRDefault="00265245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265245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265245" w:rsidRPr="005724B2" w:rsidRDefault="00265245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265245" w:rsidRPr="005724B2" w:rsidRDefault="00265245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265245" w:rsidRDefault="00265245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07.12.2020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445</w:t>
      </w:r>
    </w:p>
    <w:p w:rsidR="00265245" w:rsidRDefault="00265245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:rsidR="00265245" w:rsidRDefault="00265245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:rsidR="00265245" w:rsidRDefault="00265245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65245" w:rsidRPr="00E36104" w:rsidRDefault="00265245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65245" w:rsidRPr="006D4305" w:rsidRDefault="00265245" w:rsidP="009F26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265245" w:rsidRPr="00151C64" w:rsidRDefault="00265245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678"/>
        <w:gridCol w:w="2126"/>
        <w:gridCol w:w="2127"/>
      </w:tblGrid>
      <w:tr w:rsidR="00265245" w:rsidRPr="006D4305" w:rsidTr="00F3798F">
        <w:tc>
          <w:tcPr>
            <w:tcW w:w="567" w:type="dxa"/>
          </w:tcPr>
          <w:p w:rsidR="00265245" w:rsidRPr="004434E8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:rsidR="00265245" w:rsidRPr="004434E8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10" w:type="dxa"/>
          </w:tcPr>
          <w:p w:rsidR="00265245" w:rsidRPr="004434E8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муниципального </w:t>
            </w:r>
          </w:p>
          <w:p w:rsidR="00265245" w:rsidRPr="004434E8" w:rsidRDefault="00265245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:rsidR="00265245" w:rsidRPr="004434E8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678" w:type="dxa"/>
          </w:tcPr>
          <w:p w:rsidR="00265245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265245" w:rsidRPr="004434E8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265245" w:rsidRPr="004434E8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265245" w:rsidRPr="004434E8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:rsidR="00265245" w:rsidRPr="004434E8" w:rsidRDefault="00265245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  <w:p w:rsidR="00265245" w:rsidRPr="004434E8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265245" w:rsidRPr="004434E8" w:rsidRDefault="00265245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265245" w:rsidRPr="004434E8" w:rsidRDefault="00265245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</w:tc>
      </w:tr>
      <w:tr w:rsidR="00265245" w:rsidRPr="006D4305" w:rsidTr="00F3798F">
        <w:trPr>
          <w:trHeight w:val="1111"/>
        </w:trPr>
        <w:tc>
          <w:tcPr>
            <w:tcW w:w="567" w:type="dxa"/>
          </w:tcPr>
          <w:p w:rsidR="00265245" w:rsidRPr="004B4CBE" w:rsidRDefault="00265245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</w:tcPr>
          <w:p w:rsidR="00265245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21,3 кв.м</w:t>
            </w:r>
          </w:p>
          <w:p w:rsidR="00265245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65245" w:rsidRPr="004B4CBE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265245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265245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1</w:t>
            </w:r>
          </w:p>
          <w:p w:rsidR="00265245" w:rsidRPr="00A72164" w:rsidRDefault="00265245" w:rsidP="00F3798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265245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233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624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,0 </w:t>
            </w:r>
          </w:p>
          <w:p w:rsidR="00265245" w:rsidRPr="004434E8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– 38 937,36 руб.)</w:t>
            </w:r>
          </w:p>
        </w:tc>
        <w:tc>
          <w:tcPr>
            <w:tcW w:w="2126" w:type="dxa"/>
          </w:tcPr>
          <w:p w:rsidR="00265245" w:rsidRPr="004434E8" w:rsidRDefault="00265245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681</w:t>
            </w:r>
            <w:r w:rsidRPr="004434E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4434E8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</w:tcPr>
          <w:p w:rsidR="00265245" w:rsidRPr="004434E8" w:rsidRDefault="00265245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724</w:t>
            </w:r>
            <w:r w:rsidRPr="004434E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434E8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265245" w:rsidRPr="006D4305" w:rsidTr="00F3798F">
        <w:trPr>
          <w:trHeight w:val="1111"/>
        </w:trPr>
        <w:tc>
          <w:tcPr>
            <w:tcW w:w="567" w:type="dxa"/>
          </w:tcPr>
          <w:p w:rsidR="00265245" w:rsidRPr="004B4CBE" w:rsidRDefault="00265245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10" w:type="dxa"/>
          </w:tcPr>
          <w:p w:rsidR="00265245" w:rsidRPr="00A72164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21,8 кв.м</w:t>
            </w:r>
          </w:p>
        </w:tc>
        <w:tc>
          <w:tcPr>
            <w:tcW w:w="3260" w:type="dxa"/>
          </w:tcPr>
          <w:p w:rsidR="00265245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265245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3</w:t>
            </w:r>
          </w:p>
          <w:p w:rsidR="00265245" w:rsidRDefault="00265245" w:rsidP="00F3798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265245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32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625</w:t>
            </w:r>
            <w:r w:rsidRPr="004434E8">
              <w:rPr>
                <w:rFonts w:ascii="Times New Roman" w:hAnsi="Times New Roman" w:cs="Times New Roman"/>
                <w:sz w:val="24"/>
              </w:rPr>
              <w:t>,0</w:t>
            </w:r>
          </w:p>
          <w:p w:rsidR="00265245" w:rsidRPr="004434E8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– 55 437,42 руб.)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6" w:type="dxa"/>
          </w:tcPr>
          <w:p w:rsidR="00265245" w:rsidRPr="004434E8" w:rsidRDefault="00265245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16 </w:t>
            </w:r>
            <w:r>
              <w:rPr>
                <w:rFonts w:ascii="Times New Roman" w:hAnsi="Times New Roman" w:cs="Times New Roman"/>
                <w:sz w:val="24"/>
              </w:rPr>
              <w:t>631</w:t>
            </w:r>
            <w:r w:rsidRPr="004434E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2127" w:type="dxa"/>
          </w:tcPr>
          <w:p w:rsidR="00265245" w:rsidRPr="004434E8" w:rsidRDefault="00265245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66 525,0</w:t>
            </w:r>
          </w:p>
        </w:tc>
      </w:tr>
      <w:tr w:rsidR="00265245" w:rsidRPr="006D4305" w:rsidTr="00F3798F">
        <w:trPr>
          <w:trHeight w:val="1111"/>
        </w:trPr>
        <w:tc>
          <w:tcPr>
            <w:tcW w:w="567" w:type="dxa"/>
          </w:tcPr>
          <w:p w:rsidR="00265245" w:rsidRPr="004B4CBE" w:rsidRDefault="00265245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10" w:type="dxa"/>
          </w:tcPr>
          <w:p w:rsidR="00265245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19,8 кв.м</w:t>
            </w:r>
          </w:p>
          <w:p w:rsidR="00265245" w:rsidRPr="00A72164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265245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265245" w:rsidRDefault="00265245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7</w:t>
            </w:r>
          </w:p>
          <w:p w:rsidR="00265245" w:rsidRDefault="00265245" w:rsidP="00F3798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265245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390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137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,0 </w:t>
            </w:r>
          </w:p>
          <w:p w:rsidR="00265245" w:rsidRPr="004434E8" w:rsidRDefault="0026524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– 65 022,75 руб.)</w:t>
            </w:r>
          </w:p>
        </w:tc>
        <w:tc>
          <w:tcPr>
            <w:tcW w:w="2126" w:type="dxa"/>
          </w:tcPr>
          <w:p w:rsidR="00265245" w:rsidRPr="004434E8" w:rsidRDefault="00265245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19 506</w:t>
            </w:r>
            <w:r w:rsidRPr="004434E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85</w:t>
            </w:r>
          </w:p>
        </w:tc>
        <w:tc>
          <w:tcPr>
            <w:tcW w:w="2127" w:type="dxa"/>
          </w:tcPr>
          <w:p w:rsidR="00265245" w:rsidRPr="004434E8" w:rsidRDefault="00265245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78 027</w:t>
            </w:r>
            <w:r w:rsidRPr="004434E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4434E8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265245" w:rsidRDefault="00265245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265245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56699"/>
    <w:rsid w:val="00265245"/>
    <w:rsid w:val="00280474"/>
    <w:rsid w:val="00281707"/>
    <w:rsid w:val="0029620E"/>
    <w:rsid w:val="002A2867"/>
    <w:rsid w:val="002A57C1"/>
    <w:rsid w:val="002A6E0B"/>
    <w:rsid w:val="002B047F"/>
    <w:rsid w:val="002B36BF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5204"/>
    <w:rsid w:val="003518FF"/>
    <w:rsid w:val="0035308C"/>
    <w:rsid w:val="003656CF"/>
    <w:rsid w:val="00371C00"/>
    <w:rsid w:val="0037280F"/>
    <w:rsid w:val="0038736F"/>
    <w:rsid w:val="00391496"/>
    <w:rsid w:val="003919F9"/>
    <w:rsid w:val="00393A05"/>
    <w:rsid w:val="00394270"/>
    <w:rsid w:val="00394735"/>
    <w:rsid w:val="003A458C"/>
    <w:rsid w:val="003A5AC1"/>
    <w:rsid w:val="003B0119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153A3"/>
    <w:rsid w:val="00616E0C"/>
    <w:rsid w:val="00624E19"/>
    <w:rsid w:val="00625AA3"/>
    <w:rsid w:val="0062612D"/>
    <w:rsid w:val="006264A4"/>
    <w:rsid w:val="006302C2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660E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73393"/>
    <w:rsid w:val="00873BFD"/>
    <w:rsid w:val="00874655"/>
    <w:rsid w:val="008841B8"/>
    <w:rsid w:val="008949FE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1D29"/>
    <w:rsid w:val="00A04EF8"/>
    <w:rsid w:val="00A11F66"/>
    <w:rsid w:val="00A1263C"/>
    <w:rsid w:val="00A204A7"/>
    <w:rsid w:val="00A234F5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4DC4"/>
    <w:rsid w:val="00AC141C"/>
    <w:rsid w:val="00AC2879"/>
    <w:rsid w:val="00AD257C"/>
    <w:rsid w:val="00AD5D93"/>
    <w:rsid w:val="00AE086C"/>
    <w:rsid w:val="00AE0D40"/>
    <w:rsid w:val="00AE327C"/>
    <w:rsid w:val="00AF21E3"/>
    <w:rsid w:val="00B015B3"/>
    <w:rsid w:val="00B05CBC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B62"/>
    <w:rsid w:val="00B64AAB"/>
    <w:rsid w:val="00B839C2"/>
    <w:rsid w:val="00B8510B"/>
    <w:rsid w:val="00B85DA5"/>
    <w:rsid w:val="00BB5658"/>
    <w:rsid w:val="00BB5860"/>
    <w:rsid w:val="00BB686D"/>
    <w:rsid w:val="00BC1480"/>
    <w:rsid w:val="00BC6420"/>
    <w:rsid w:val="00BD1279"/>
    <w:rsid w:val="00BD32DD"/>
    <w:rsid w:val="00BE0F5E"/>
    <w:rsid w:val="00BE22EE"/>
    <w:rsid w:val="00BE2A82"/>
    <w:rsid w:val="00BE3281"/>
    <w:rsid w:val="00BE380B"/>
    <w:rsid w:val="00BE590E"/>
    <w:rsid w:val="00BE725F"/>
    <w:rsid w:val="00BF0920"/>
    <w:rsid w:val="00C007E0"/>
    <w:rsid w:val="00C108EF"/>
    <w:rsid w:val="00C133C7"/>
    <w:rsid w:val="00C135CF"/>
    <w:rsid w:val="00C14D9B"/>
    <w:rsid w:val="00C24AB5"/>
    <w:rsid w:val="00C252D7"/>
    <w:rsid w:val="00C261B3"/>
    <w:rsid w:val="00C45569"/>
    <w:rsid w:val="00C4642A"/>
    <w:rsid w:val="00C54D97"/>
    <w:rsid w:val="00C716E2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9174D"/>
    <w:rsid w:val="00D9750C"/>
    <w:rsid w:val="00D97C97"/>
    <w:rsid w:val="00DA448A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334C7"/>
    <w:rsid w:val="00E36104"/>
    <w:rsid w:val="00E36E1D"/>
    <w:rsid w:val="00E40CE8"/>
    <w:rsid w:val="00E4302F"/>
    <w:rsid w:val="00E52931"/>
    <w:rsid w:val="00E54F8E"/>
    <w:rsid w:val="00E57A38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D1DFD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6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www.unradm.ru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103</TotalTime>
  <Pages>4</Pages>
  <Words>1017</Words>
  <Characters>5797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6</cp:revision>
  <cp:lastPrinted>2020-12-04T12:45:00Z</cp:lastPrinted>
  <dcterms:created xsi:type="dcterms:W3CDTF">2020-12-03T14:01:00Z</dcterms:created>
  <dcterms:modified xsi:type="dcterms:W3CDTF">2020-12-16T08:27:00Z</dcterms:modified>
</cp:coreProperties>
</file>